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B675" w14:textId="77777777" w:rsidR="00D30C12" w:rsidRDefault="00D30C12" w:rsidP="00D30C1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bookmarkStart w:id="0" w:name="_GoBack"/>
      <w:bookmarkEnd w:id="0"/>
    </w:p>
    <w:p w14:paraId="4D0F2C07" w14:textId="019CA1E0" w:rsidR="00EF1F11" w:rsidRDefault="00EF1F11" w:rsidP="00EF1F1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Комментарий </w:t>
      </w:r>
    </w:p>
    <w:p w14:paraId="44FC917D" w14:textId="6396FB17" w:rsidR="00740BD2" w:rsidRDefault="00EF1F11" w:rsidP="00EF1F1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к </w:t>
      </w:r>
      <w:r w:rsidR="006C7F64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З</w:t>
      </w: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акону Республики Беларусь </w:t>
      </w:r>
      <w:r w:rsidR="00740BD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от 1</w:t>
      </w:r>
      <w:r w:rsidR="00BF26DB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3 декабря </w:t>
      </w:r>
      <w:r w:rsidR="00740BD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2024</w:t>
      </w:r>
      <w:r w:rsidR="00DC2D94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 </w:t>
      </w:r>
      <w:r w:rsidR="00BF26DB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г. </w:t>
      </w:r>
      <w:r w:rsidR="00D30C1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№ </w:t>
      </w:r>
      <w:r w:rsidR="00740BD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47-З </w:t>
      </w:r>
    </w:p>
    <w:p w14:paraId="074A1FEF" w14:textId="09F988AA" w:rsidR="00EF1F11" w:rsidRDefault="00EF1F11" w:rsidP="00EF1F1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«</w:t>
      </w:r>
      <w:r w:rsidRPr="00B1761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Об изменении законов</w:t>
      </w: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» </w:t>
      </w:r>
    </w:p>
    <w:p w14:paraId="6D7EEC46" w14:textId="77777777" w:rsidR="00BF26DB" w:rsidRDefault="00EF1F11" w:rsidP="00EF1F1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единого налога для производителей </w:t>
      </w:r>
    </w:p>
    <w:p w14:paraId="41B7C1C1" w14:textId="02FE368A" w:rsidR="00EF1F11" w:rsidRDefault="00EF1F11" w:rsidP="00EF1F1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hAnsi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сельскохозяйственной продукции</w:t>
      </w:r>
    </w:p>
    <w:p w14:paraId="7E50B7AB" w14:textId="77777777" w:rsidR="00EF1F11" w:rsidRDefault="00EF1F11" w:rsidP="00D30C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30"/>
          <w:szCs w:val="30"/>
        </w:rPr>
      </w:pPr>
    </w:p>
    <w:p w14:paraId="4B20BA43" w14:textId="4EA55F56" w:rsidR="00B12BC8" w:rsidRDefault="00B12BC8" w:rsidP="00B12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30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="00D30C12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Pr="00C30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вправе применять </w:t>
      </w:r>
      <w:r w:rsidR="00BF26DB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единый налог для производителей сельскохозяйственной продукции (далее</w:t>
      </w:r>
      <w:r w:rsidR="00DC2D94" w:rsidRPr="00DC2D94">
        <w:rPr>
          <w:rFonts w:ascii="Times New Roman" w:eastAsia="Times New Roman" w:hAnsi="Times New Roman" w:cs="Times New Roman"/>
          <w:bCs/>
          <w:sz w:val="30"/>
          <w:szCs w:val="28"/>
          <w:lang w:eastAsia="ru-RU"/>
        </w:rPr>
        <w:t> </w:t>
      </w:r>
      <w:r w:rsidR="00BF2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единый сельхозналог</w:t>
      </w:r>
      <w:r w:rsidR="00BF26D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30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</w:t>
      </w:r>
      <w:bookmarkStart w:id="1" w:name="_Hlk185252645"/>
      <w:bookmarkStart w:id="2" w:name="_Hlk185252811"/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операции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(деятельность) </w:t>
      </w:r>
      <w:bookmarkStart w:id="3" w:name="_Hlk185253217"/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цифровыми знаками (токенами)</w:t>
      </w:r>
      <w:bookmarkEnd w:id="1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4" w:name="_Hlk185253305"/>
      <w:bookmarkEnd w:id="2"/>
      <w:r w:rsidR="00D30C12">
        <w:rPr>
          <w:rFonts w:ascii="Times New Roman" w:eastAsia="Times New Roman" w:hAnsi="Times New Roman" w:cs="Times New Roman"/>
          <w:sz w:val="30"/>
          <w:szCs w:val="30"/>
          <w:lang w:eastAsia="ru-RU"/>
        </w:rPr>
        <w:t>и (или)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получающие имущество (в том числе денежные средства), получение </w:t>
      </w:r>
      <w:r w:rsid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</w:t>
      </w:r>
      <w:r w:rsidR="003566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обусловлено 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ением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цифровыми знаками (токенами)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их наличием у организации.</w:t>
      </w:r>
    </w:p>
    <w:bookmarkEnd w:id="3"/>
    <w:bookmarkEnd w:id="4"/>
    <w:p w14:paraId="3E5F8063" w14:textId="10721960" w:rsidR="00DA69E8" w:rsidRDefault="00DA69E8" w:rsidP="00DA6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Такие </w:t>
      </w:r>
      <w:r w:rsidR="00B12BC8"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организации, применяющие единый сельхозналог в части деятельности их филиалов, осуществляющих производство (производство и переработку) сельскохозяйственной продукции </w:t>
      </w:r>
      <w:r w:rsidR="00D30C12">
        <w:rPr>
          <w:rFonts w:ascii="Times New Roman" w:eastAsia="Times New Roman" w:hAnsi="Times New Roman" w:cs="Times New Roman"/>
          <w:sz w:val="30"/>
          <w:szCs w:val="30"/>
          <w:lang w:eastAsia="ru-RU"/>
        </w:rPr>
        <w:t>и (или)</w:t>
      </w:r>
      <w:r w:rsidR="00B12BC8"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первичную переработку льна, не утратят право на применение единого сельхозналога, если </w:t>
      </w:r>
      <w:r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этими </w:t>
      </w:r>
      <w:r w:rsidR="00B12BC8"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филиал</w:t>
      </w:r>
      <w:r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B12BC8"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63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B12BC8"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осуществляют</w:t>
      </w:r>
      <w:r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="00B12BC8"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вышеуказанные </w:t>
      </w:r>
      <w:r w:rsidR="00B12BC8" w:rsidRPr="00DA69E8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операции (деятельность)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получение имущества.</w:t>
      </w:r>
    </w:p>
    <w:p w14:paraId="4F4441D5" w14:textId="70B8153E" w:rsidR="00A11F70" w:rsidRPr="000173D5" w:rsidRDefault="00A11F70" w:rsidP="003C7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Вводится </w:t>
      </w:r>
      <w:r w:rsidRPr="000173D5">
        <w:rPr>
          <w:rFonts w:ascii="Times New Roman" w:eastAsia="Calibri" w:hAnsi="Times New Roman" w:cs="Times New Roman"/>
          <w:sz w:val="30"/>
          <w:szCs w:val="30"/>
        </w:rPr>
        <w:t xml:space="preserve">запрет на применение единого сельхозналога организациями, являющимися участниками договора простого товарищества (договора о </w:t>
      </w:r>
      <w:r w:rsidRPr="000173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совместной деятельности)</w:t>
      </w:r>
      <w:r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будет действовать с 1 января 2026</w:t>
      </w:r>
      <w:r w:rsidR="00D30C12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</w:p>
    <w:p w14:paraId="77DB4CCB" w14:textId="46FE7C9E" w:rsidR="003C7E8A" w:rsidRPr="003C7E8A" w:rsidRDefault="007D6E87" w:rsidP="003C7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Конкретизирова</w:t>
      </w:r>
      <w:r w:rsidR="003C7E8A"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>но, что в валовую выручку для целей исчисления единого сельхозналога:</w:t>
      </w:r>
    </w:p>
    <w:p w14:paraId="3BAF4728" w14:textId="257CA514" w:rsidR="003C7E8A" w:rsidRPr="003C7E8A" w:rsidRDefault="003C7E8A" w:rsidP="003C7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включается стоимость уступленного организацией денежного </w:t>
      </w:r>
      <w:r w:rsidR="00A11F70"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требования,</w:t>
      </w:r>
      <w:r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возникшего у не</w:t>
      </w:r>
      <w:r w:rsidR="0035665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договоров, направленных на реализацию (приобретение) товаров (работ, услуг), других имущественных прав;</w:t>
      </w:r>
    </w:p>
    <w:p w14:paraId="3224A324" w14:textId="29D80E60" w:rsidR="00EF1F11" w:rsidRDefault="00AF248D" w:rsidP="00AF2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реализации товаров (работ, услуг), имущественных прав, денежное требование по оплате которых уступлено, в том числе по договорам купли-продажи имущественного права, </w:t>
      </w:r>
      <w:r w:rsidR="003C7E8A"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включается</w:t>
      </w:r>
      <w:r w:rsid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7E8A"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 (цена),</w:t>
      </w:r>
      <w:r w:rsid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7E8A"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которой реализованы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эти </w:t>
      </w:r>
      <w:r w:rsidR="003C7E8A"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товары (работы, услуги), имущественные права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EF1F11" w:rsidSect="00D30C12">
      <w:pgSz w:w="11906" w:h="16838"/>
      <w:pgMar w:top="964" w:right="45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6CA3" w14:textId="77777777" w:rsidR="003D1E66" w:rsidRDefault="003D1E66" w:rsidP="002E667C">
      <w:pPr>
        <w:spacing w:after="0" w:line="240" w:lineRule="auto"/>
      </w:pPr>
      <w:r>
        <w:separator/>
      </w:r>
    </w:p>
  </w:endnote>
  <w:endnote w:type="continuationSeparator" w:id="0">
    <w:p w14:paraId="030DFE24" w14:textId="77777777" w:rsidR="003D1E66" w:rsidRDefault="003D1E66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B815D" w14:textId="77777777" w:rsidR="003D1E66" w:rsidRDefault="003D1E66" w:rsidP="002E667C">
      <w:pPr>
        <w:spacing w:after="0" w:line="240" w:lineRule="auto"/>
      </w:pPr>
      <w:r>
        <w:separator/>
      </w:r>
    </w:p>
  </w:footnote>
  <w:footnote w:type="continuationSeparator" w:id="0">
    <w:p w14:paraId="1F6E8BC4" w14:textId="77777777" w:rsidR="003D1E66" w:rsidRDefault="003D1E66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A6"/>
    <w:rsid w:val="0001071A"/>
    <w:rsid w:val="00012249"/>
    <w:rsid w:val="00014F3F"/>
    <w:rsid w:val="000173D5"/>
    <w:rsid w:val="0002483A"/>
    <w:rsid w:val="000259C5"/>
    <w:rsid w:val="00026D54"/>
    <w:rsid w:val="00033337"/>
    <w:rsid w:val="00050A96"/>
    <w:rsid w:val="00052E54"/>
    <w:rsid w:val="00066A2D"/>
    <w:rsid w:val="0007212D"/>
    <w:rsid w:val="00073B20"/>
    <w:rsid w:val="000807C9"/>
    <w:rsid w:val="00082944"/>
    <w:rsid w:val="00085D8C"/>
    <w:rsid w:val="00087159"/>
    <w:rsid w:val="00094D55"/>
    <w:rsid w:val="000A5F60"/>
    <w:rsid w:val="000B419C"/>
    <w:rsid w:val="000B4BE4"/>
    <w:rsid w:val="000C46F7"/>
    <w:rsid w:val="000C5022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30751"/>
    <w:rsid w:val="00130BFE"/>
    <w:rsid w:val="00130C09"/>
    <w:rsid w:val="00131160"/>
    <w:rsid w:val="001312D8"/>
    <w:rsid w:val="00135BE1"/>
    <w:rsid w:val="0014303E"/>
    <w:rsid w:val="00147AFE"/>
    <w:rsid w:val="00151C9F"/>
    <w:rsid w:val="00172531"/>
    <w:rsid w:val="0017363A"/>
    <w:rsid w:val="00176419"/>
    <w:rsid w:val="00176811"/>
    <w:rsid w:val="0018069C"/>
    <w:rsid w:val="00183878"/>
    <w:rsid w:val="00183F08"/>
    <w:rsid w:val="00191CB1"/>
    <w:rsid w:val="0019201E"/>
    <w:rsid w:val="001964AB"/>
    <w:rsid w:val="00196B8A"/>
    <w:rsid w:val="001A264A"/>
    <w:rsid w:val="001A45F1"/>
    <w:rsid w:val="001B1F51"/>
    <w:rsid w:val="001B2A7D"/>
    <w:rsid w:val="001B74B8"/>
    <w:rsid w:val="001C793E"/>
    <w:rsid w:val="001D27C8"/>
    <w:rsid w:val="00205BFC"/>
    <w:rsid w:val="002112AF"/>
    <w:rsid w:val="002150B5"/>
    <w:rsid w:val="002261DA"/>
    <w:rsid w:val="00232972"/>
    <w:rsid w:val="0023534D"/>
    <w:rsid w:val="002361C7"/>
    <w:rsid w:val="002421A8"/>
    <w:rsid w:val="0024751B"/>
    <w:rsid w:val="00251AA7"/>
    <w:rsid w:val="002530A7"/>
    <w:rsid w:val="002567AA"/>
    <w:rsid w:val="00260B88"/>
    <w:rsid w:val="00261697"/>
    <w:rsid w:val="00261F1F"/>
    <w:rsid w:val="00275AD6"/>
    <w:rsid w:val="00280CFF"/>
    <w:rsid w:val="002853C5"/>
    <w:rsid w:val="00287DD0"/>
    <w:rsid w:val="002950E8"/>
    <w:rsid w:val="002954B9"/>
    <w:rsid w:val="002973F1"/>
    <w:rsid w:val="002A0B84"/>
    <w:rsid w:val="002C2354"/>
    <w:rsid w:val="002D3CC4"/>
    <w:rsid w:val="002E5EA4"/>
    <w:rsid w:val="002E5EAD"/>
    <w:rsid w:val="002E667C"/>
    <w:rsid w:val="002F1A8A"/>
    <w:rsid w:val="002F3B1F"/>
    <w:rsid w:val="002F4B5C"/>
    <w:rsid w:val="003032FD"/>
    <w:rsid w:val="0032157F"/>
    <w:rsid w:val="00326310"/>
    <w:rsid w:val="00335102"/>
    <w:rsid w:val="003356EE"/>
    <w:rsid w:val="003424A0"/>
    <w:rsid w:val="0034400A"/>
    <w:rsid w:val="00356658"/>
    <w:rsid w:val="00360081"/>
    <w:rsid w:val="003624CB"/>
    <w:rsid w:val="0036617A"/>
    <w:rsid w:val="003679B9"/>
    <w:rsid w:val="0037523A"/>
    <w:rsid w:val="00375BBE"/>
    <w:rsid w:val="003A0A91"/>
    <w:rsid w:val="003A7210"/>
    <w:rsid w:val="003C5047"/>
    <w:rsid w:val="003C53C5"/>
    <w:rsid w:val="003C7E8A"/>
    <w:rsid w:val="003D1E66"/>
    <w:rsid w:val="003D4DB3"/>
    <w:rsid w:val="003E135E"/>
    <w:rsid w:val="003F0654"/>
    <w:rsid w:val="003F32BD"/>
    <w:rsid w:val="003F5205"/>
    <w:rsid w:val="00411186"/>
    <w:rsid w:val="00427484"/>
    <w:rsid w:val="00431123"/>
    <w:rsid w:val="00450E59"/>
    <w:rsid w:val="00464334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D0F93"/>
    <w:rsid w:val="004E06F1"/>
    <w:rsid w:val="004E363E"/>
    <w:rsid w:val="004E5DB6"/>
    <w:rsid w:val="004F01E0"/>
    <w:rsid w:val="004F768E"/>
    <w:rsid w:val="00500C5A"/>
    <w:rsid w:val="00511A68"/>
    <w:rsid w:val="00512F52"/>
    <w:rsid w:val="00513E72"/>
    <w:rsid w:val="00520F2D"/>
    <w:rsid w:val="00522DC1"/>
    <w:rsid w:val="005254C4"/>
    <w:rsid w:val="005403D0"/>
    <w:rsid w:val="0054259B"/>
    <w:rsid w:val="00562966"/>
    <w:rsid w:val="00567EA6"/>
    <w:rsid w:val="00576A50"/>
    <w:rsid w:val="00582262"/>
    <w:rsid w:val="0058658F"/>
    <w:rsid w:val="00590F00"/>
    <w:rsid w:val="005A3471"/>
    <w:rsid w:val="005B6E2D"/>
    <w:rsid w:val="005B789E"/>
    <w:rsid w:val="005C4620"/>
    <w:rsid w:val="005E5D18"/>
    <w:rsid w:val="006007A3"/>
    <w:rsid w:val="006063DF"/>
    <w:rsid w:val="0062276C"/>
    <w:rsid w:val="00644920"/>
    <w:rsid w:val="00651EAC"/>
    <w:rsid w:val="00656DB7"/>
    <w:rsid w:val="0066053B"/>
    <w:rsid w:val="00665551"/>
    <w:rsid w:val="006660A4"/>
    <w:rsid w:val="00673B81"/>
    <w:rsid w:val="006745F5"/>
    <w:rsid w:val="006831CF"/>
    <w:rsid w:val="00686B84"/>
    <w:rsid w:val="00690EFC"/>
    <w:rsid w:val="00691EDC"/>
    <w:rsid w:val="00695AE3"/>
    <w:rsid w:val="006968CE"/>
    <w:rsid w:val="0069738D"/>
    <w:rsid w:val="006A55F2"/>
    <w:rsid w:val="006A5604"/>
    <w:rsid w:val="006B2D1C"/>
    <w:rsid w:val="006C176A"/>
    <w:rsid w:val="006C34EC"/>
    <w:rsid w:val="006C4515"/>
    <w:rsid w:val="006C5AE9"/>
    <w:rsid w:val="006C7F64"/>
    <w:rsid w:val="006D1B8C"/>
    <w:rsid w:val="006D1FA0"/>
    <w:rsid w:val="006E20AF"/>
    <w:rsid w:val="006E4981"/>
    <w:rsid w:val="00717EB6"/>
    <w:rsid w:val="007333AA"/>
    <w:rsid w:val="00735A1D"/>
    <w:rsid w:val="00740BD2"/>
    <w:rsid w:val="00742B6C"/>
    <w:rsid w:val="00743D34"/>
    <w:rsid w:val="0074645D"/>
    <w:rsid w:val="00746738"/>
    <w:rsid w:val="00750651"/>
    <w:rsid w:val="00751C5D"/>
    <w:rsid w:val="00762CD9"/>
    <w:rsid w:val="00774332"/>
    <w:rsid w:val="00774BDF"/>
    <w:rsid w:val="00781259"/>
    <w:rsid w:val="00790DAA"/>
    <w:rsid w:val="00792BA2"/>
    <w:rsid w:val="007935A1"/>
    <w:rsid w:val="007A3113"/>
    <w:rsid w:val="007A393F"/>
    <w:rsid w:val="007A3F48"/>
    <w:rsid w:val="007A7442"/>
    <w:rsid w:val="007A79F4"/>
    <w:rsid w:val="007B113E"/>
    <w:rsid w:val="007B6E63"/>
    <w:rsid w:val="007C24AC"/>
    <w:rsid w:val="007C4596"/>
    <w:rsid w:val="007C76E5"/>
    <w:rsid w:val="007D4342"/>
    <w:rsid w:val="007D6E87"/>
    <w:rsid w:val="007F2E5A"/>
    <w:rsid w:val="00806F9A"/>
    <w:rsid w:val="00810244"/>
    <w:rsid w:val="00810CFE"/>
    <w:rsid w:val="00813BFA"/>
    <w:rsid w:val="00814FAD"/>
    <w:rsid w:val="008252EA"/>
    <w:rsid w:val="00840A25"/>
    <w:rsid w:val="00841E5B"/>
    <w:rsid w:val="00843AF6"/>
    <w:rsid w:val="00850ACC"/>
    <w:rsid w:val="008554F5"/>
    <w:rsid w:val="00866D5C"/>
    <w:rsid w:val="00876CAF"/>
    <w:rsid w:val="00877031"/>
    <w:rsid w:val="00885C62"/>
    <w:rsid w:val="008876BA"/>
    <w:rsid w:val="00892C28"/>
    <w:rsid w:val="0089533C"/>
    <w:rsid w:val="00896AA1"/>
    <w:rsid w:val="008A47D4"/>
    <w:rsid w:val="008B0632"/>
    <w:rsid w:val="008B5997"/>
    <w:rsid w:val="008C3DA3"/>
    <w:rsid w:val="008C7B48"/>
    <w:rsid w:val="008E39CE"/>
    <w:rsid w:val="008E5263"/>
    <w:rsid w:val="008F034A"/>
    <w:rsid w:val="008F54D3"/>
    <w:rsid w:val="008F6044"/>
    <w:rsid w:val="009153FD"/>
    <w:rsid w:val="00926A78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6F93"/>
    <w:rsid w:val="009B79B7"/>
    <w:rsid w:val="009D47FA"/>
    <w:rsid w:val="009D5DF1"/>
    <w:rsid w:val="00A06BE5"/>
    <w:rsid w:val="00A06D3C"/>
    <w:rsid w:val="00A11F70"/>
    <w:rsid w:val="00A12A07"/>
    <w:rsid w:val="00A14A23"/>
    <w:rsid w:val="00A171D4"/>
    <w:rsid w:val="00A2223B"/>
    <w:rsid w:val="00A26B1A"/>
    <w:rsid w:val="00A27C16"/>
    <w:rsid w:val="00A30B95"/>
    <w:rsid w:val="00A33AD6"/>
    <w:rsid w:val="00A34713"/>
    <w:rsid w:val="00A404B4"/>
    <w:rsid w:val="00A44F2A"/>
    <w:rsid w:val="00A51AED"/>
    <w:rsid w:val="00A5419E"/>
    <w:rsid w:val="00A54CFC"/>
    <w:rsid w:val="00A61BB8"/>
    <w:rsid w:val="00A6233D"/>
    <w:rsid w:val="00A662B6"/>
    <w:rsid w:val="00A712B6"/>
    <w:rsid w:val="00A714BD"/>
    <w:rsid w:val="00A71628"/>
    <w:rsid w:val="00A74E07"/>
    <w:rsid w:val="00A8040A"/>
    <w:rsid w:val="00A87FF9"/>
    <w:rsid w:val="00A93E55"/>
    <w:rsid w:val="00AA184E"/>
    <w:rsid w:val="00AB0A72"/>
    <w:rsid w:val="00AB11B3"/>
    <w:rsid w:val="00AB2861"/>
    <w:rsid w:val="00AB530F"/>
    <w:rsid w:val="00AC07E9"/>
    <w:rsid w:val="00AC1BAE"/>
    <w:rsid w:val="00AC381A"/>
    <w:rsid w:val="00AD0C68"/>
    <w:rsid w:val="00AD1189"/>
    <w:rsid w:val="00AD4CFE"/>
    <w:rsid w:val="00AD73A8"/>
    <w:rsid w:val="00AD7A29"/>
    <w:rsid w:val="00AE09CB"/>
    <w:rsid w:val="00AE6CDE"/>
    <w:rsid w:val="00AE6D10"/>
    <w:rsid w:val="00AF0B59"/>
    <w:rsid w:val="00AF2359"/>
    <w:rsid w:val="00AF248D"/>
    <w:rsid w:val="00B12127"/>
    <w:rsid w:val="00B12BC8"/>
    <w:rsid w:val="00B1761D"/>
    <w:rsid w:val="00B226AF"/>
    <w:rsid w:val="00B23F8B"/>
    <w:rsid w:val="00B32C09"/>
    <w:rsid w:val="00B32C77"/>
    <w:rsid w:val="00B353A6"/>
    <w:rsid w:val="00B416EB"/>
    <w:rsid w:val="00B41DCB"/>
    <w:rsid w:val="00B45C2D"/>
    <w:rsid w:val="00B51833"/>
    <w:rsid w:val="00B52CA1"/>
    <w:rsid w:val="00B56E04"/>
    <w:rsid w:val="00B630AA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A04FB"/>
    <w:rsid w:val="00BA46A0"/>
    <w:rsid w:val="00BB23DC"/>
    <w:rsid w:val="00BC1032"/>
    <w:rsid w:val="00BC323B"/>
    <w:rsid w:val="00BC458C"/>
    <w:rsid w:val="00BC51A9"/>
    <w:rsid w:val="00BD286E"/>
    <w:rsid w:val="00BD5C3B"/>
    <w:rsid w:val="00BE0E7A"/>
    <w:rsid w:val="00BE2F42"/>
    <w:rsid w:val="00BE43B3"/>
    <w:rsid w:val="00BF125B"/>
    <w:rsid w:val="00BF26DB"/>
    <w:rsid w:val="00BF6820"/>
    <w:rsid w:val="00C01799"/>
    <w:rsid w:val="00C0457C"/>
    <w:rsid w:val="00C06D0E"/>
    <w:rsid w:val="00C12C87"/>
    <w:rsid w:val="00C21540"/>
    <w:rsid w:val="00C30978"/>
    <w:rsid w:val="00C30EF0"/>
    <w:rsid w:val="00C33041"/>
    <w:rsid w:val="00C34273"/>
    <w:rsid w:val="00C40218"/>
    <w:rsid w:val="00C42D02"/>
    <w:rsid w:val="00C47D65"/>
    <w:rsid w:val="00C6028B"/>
    <w:rsid w:val="00C60639"/>
    <w:rsid w:val="00C722E9"/>
    <w:rsid w:val="00C7775B"/>
    <w:rsid w:val="00C848DD"/>
    <w:rsid w:val="00C850B8"/>
    <w:rsid w:val="00C8663A"/>
    <w:rsid w:val="00C93DE3"/>
    <w:rsid w:val="00C94828"/>
    <w:rsid w:val="00C951D4"/>
    <w:rsid w:val="00CC0C82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07451"/>
    <w:rsid w:val="00D11BFA"/>
    <w:rsid w:val="00D12686"/>
    <w:rsid w:val="00D13CBF"/>
    <w:rsid w:val="00D13D30"/>
    <w:rsid w:val="00D20A58"/>
    <w:rsid w:val="00D30C12"/>
    <w:rsid w:val="00D34D21"/>
    <w:rsid w:val="00D372C9"/>
    <w:rsid w:val="00D601BC"/>
    <w:rsid w:val="00D621FA"/>
    <w:rsid w:val="00D72AD3"/>
    <w:rsid w:val="00D96860"/>
    <w:rsid w:val="00DA3A63"/>
    <w:rsid w:val="00DA44FF"/>
    <w:rsid w:val="00DA63B5"/>
    <w:rsid w:val="00DA69E8"/>
    <w:rsid w:val="00DC13BA"/>
    <w:rsid w:val="00DC16EF"/>
    <w:rsid w:val="00DC2D94"/>
    <w:rsid w:val="00DC7FC0"/>
    <w:rsid w:val="00DE1C05"/>
    <w:rsid w:val="00DE5107"/>
    <w:rsid w:val="00DE6DD1"/>
    <w:rsid w:val="00DF19C4"/>
    <w:rsid w:val="00DF3B12"/>
    <w:rsid w:val="00E004CC"/>
    <w:rsid w:val="00E03824"/>
    <w:rsid w:val="00E06363"/>
    <w:rsid w:val="00E24EC8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85B16"/>
    <w:rsid w:val="00E9403E"/>
    <w:rsid w:val="00E94DD6"/>
    <w:rsid w:val="00E95B54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D5A49"/>
    <w:rsid w:val="00EE1489"/>
    <w:rsid w:val="00EE37AC"/>
    <w:rsid w:val="00EE50F5"/>
    <w:rsid w:val="00EE5DFF"/>
    <w:rsid w:val="00EF1254"/>
    <w:rsid w:val="00EF1F11"/>
    <w:rsid w:val="00EF40CD"/>
    <w:rsid w:val="00F010F0"/>
    <w:rsid w:val="00F0683F"/>
    <w:rsid w:val="00F1088F"/>
    <w:rsid w:val="00F15A6F"/>
    <w:rsid w:val="00F16928"/>
    <w:rsid w:val="00F21E35"/>
    <w:rsid w:val="00F257AE"/>
    <w:rsid w:val="00F31FBF"/>
    <w:rsid w:val="00F33B07"/>
    <w:rsid w:val="00F36A13"/>
    <w:rsid w:val="00F36E66"/>
    <w:rsid w:val="00F374AC"/>
    <w:rsid w:val="00F508C0"/>
    <w:rsid w:val="00F54FFB"/>
    <w:rsid w:val="00F72764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C2605"/>
    <w:rsid w:val="00FC5C6C"/>
    <w:rsid w:val="00FE12CB"/>
    <w:rsid w:val="00FE49A4"/>
    <w:rsid w:val="00FF0C1F"/>
    <w:rsid w:val="00FF107C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7D54"/>
  <w15:docId w15:val="{97FA57F6-DD35-4836-B7F1-1475871B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customStyle="1" w:styleId="underpoint">
    <w:name w:val="underpoint"/>
    <w:basedOn w:val="a"/>
    <w:rsid w:val="00AC1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1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F107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3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0C12"/>
  </w:style>
  <w:style w:type="paragraph" w:styleId="ab">
    <w:name w:val="footer"/>
    <w:basedOn w:val="a"/>
    <w:link w:val="ac"/>
    <w:uiPriority w:val="99"/>
    <w:unhideWhenUsed/>
    <w:rsid w:val="00D3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097C-2697-439D-A132-98F1EC8D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m.hodanovich</dc:creator>
  <cp:lastModifiedBy>Ширибало Алина Николаевна</cp:lastModifiedBy>
  <cp:revision>7</cp:revision>
  <cp:lastPrinted>2024-12-17T13:45:00Z</cp:lastPrinted>
  <dcterms:created xsi:type="dcterms:W3CDTF">2024-12-18T06:55:00Z</dcterms:created>
  <dcterms:modified xsi:type="dcterms:W3CDTF">2024-12-18T14:37:00Z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